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E35B" w14:textId="77777777" w:rsidR="00C0209A" w:rsidRPr="00C0209A" w:rsidRDefault="00C0209A" w:rsidP="00C0209A">
      <w:pPr>
        <w:spacing w:after="0" w:line="360" w:lineRule="auto"/>
        <w:jc w:val="center"/>
        <w:rPr>
          <w:b/>
          <w:sz w:val="24"/>
          <w:szCs w:val="24"/>
        </w:rPr>
      </w:pPr>
      <w:r w:rsidRPr="00C0209A">
        <w:rPr>
          <w:b/>
          <w:sz w:val="24"/>
          <w:szCs w:val="24"/>
        </w:rPr>
        <w:t>ΙΣΤΟΡΙΑ Α΄ ΤΑΞΗ</w:t>
      </w:r>
      <w:r w:rsidR="0092419D">
        <w:rPr>
          <w:b/>
          <w:sz w:val="24"/>
          <w:szCs w:val="24"/>
        </w:rPr>
        <w:t>Σ</w:t>
      </w:r>
      <w:r w:rsidRPr="00C0209A">
        <w:rPr>
          <w:b/>
          <w:sz w:val="24"/>
          <w:szCs w:val="24"/>
        </w:rPr>
        <w:t xml:space="preserve"> ΓΕΝΙΚΟΥ ΛΥΚΕΙΟΥ</w:t>
      </w:r>
    </w:p>
    <w:p w14:paraId="71DEEC2D" w14:textId="77777777" w:rsidR="00C0209A" w:rsidRPr="00C0209A" w:rsidRDefault="00C0209A" w:rsidP="00C0209A">
      <w:pPr>
        <w:spacing w:after="0" w:line="360" w:lineRule="auto"/>
        <w:jc w:val="both"/>
        <w:rPr>
          <w:b/>
          <w:sz w:val="24"/>
          <w:szCs w:val="24"/>
        </w:rPr>
      </w:pPr>
      <w:r w:rsidRPr="00C0209A">
        <w:rPr>
          <w:b/>
          <w:sz w:val="24"/>
          <w:szCs w:val="24"/>
        </w:rPr>
        <w:t>1</w:t>
      </w:r>
      <w:r w:rsidRPr="00C0209A">
        <w:rPr>
          <w:b/>
          <w:sz w:val="24"/>
          <w:szCs w:val="24"/>
          <w:vertAlign w:val="superscript"/>
        </w:rPr>
        <w:t>ο</w:t>
      </w:r>
      <w:r w:rsidRPr="00C0209A">
        <w:rPr>
          <w:b/>
          <w:sz w:val="24"/>
          <w:szCs w:val="24"/>
        </w:rPr>
        <w:t xml:space="preserve"> ΘΕΜΑ</w:t>
      </w:r>
    </w:p>
    <w:p w14:paraId="10177D8D" w14:textId="77777777" w:rsidR="00C0209A" w:rsidRPr="00C0209A" w:rsidRDefault="00C0209A" w:rsidP="00C0209A">
      <w:pPr>
        <w:spacing w:after="0" w:line="360" w:lineRule="auto"/>
        <w:jc w:val="both"/>
        <w:rPr>
          <w:b/>
          <w:sz w:val="24"/>
          <w:szCs w:val="24"/>
        </w:rPr>
      </w:pPr>
      <w:r w:rsidRPr="00C0209A">
        <w:rPr>
          <w:b/>
          <w:sz w:val="24"/>
          <w:szCs w:val="24"/>
        </w:rPr>
        <w:t>1.α.</w:t>
      </w:r>
    </w:p>
    <w:p w14:paraId="70383FCB" w14:textId="77777777" w:rsidR="00C0209A" w:rsidRPr="00C0209A" w:rsidRDefault="00C0209A" w:rsidP="00C0209A">
      <w:pPr>
        <w:spacing w:after="0" w:line="360" w:lineRule="auto"/>
        <w:jc w:val="both"/>
        <w:rPr>
          <w:sz w:val="24"/>
          <w:szCs w:val="24"/>
        </w:rPr>
      </w:pPr>
      <w:r w:rsidRPr="00C0209A">
        <w:rPr>
          <w:b/>
          <w:sz w:val="24"/>
          <w:szCs w:val="24"/>
        </w:rPr>
        <w:t xml:space="preserve">(Ι) </w:t>
      </w:r>
      <w:r w:rsidRPr="00C0209A">
        <w:rPr>
          <w:sz w:val="24"/>
          <w:szCs w:val="24"/>
        </w:rPr>
        <w:t>1Λ, 2Σ, 3Σ, 4Λ, 5Σ</w:t>
      </w:r>
    </w:p>
    <w:p w14:paraId="38F44A14" w14:textId="77777777" w:rsidR="00C0209A" w:rsidRPr="00C0209A" w:rsidRDefault="00C0209A" w:rsidP="00C0209A">
      <w:pPr>
        <w:spacing w:after="0" w:line="360" w:lineRule="auto"/>
        <w:jc w:val="both"/>
        <w:rPr>
          <w:sz w:val="24"/>
          <w:szCs w:val="24"/>
        </w:rPr>
      </w:pPr>
      <w:r w:rsidRPr="00C0209A">
        <w:rPr>
          <w:b/>
          <w:sz w:val="24"/>
          <w:szCs w:val="24"/>
        </w:rPr>
        <w:t>(Ι</w:t>
      </w:r>
      <w:r w:rsidR="006B7629">
        <w:rPr>
          <w:b/>
          <w:sz w:val="24"/>
          <w:szCs w:val="24"/>
        </w:rPr>
        <w:t>Ι</w:t>
      </w:r>
      <w:r w:rsidRPr="00C0209A">
        <w:rPr>
          <w:b/>
          <w:sz w:val="24"/>
          <w:szCs w:val="24"/>
        </w:rPr>
        <w:t>)</w:t>
      </w:r>
      <w:r w:rsidRPr="00C0209A">
        <w:rPr>
          <w:sz w:val="24"/>
          <w:szCs w:val="24"/>
        </w:rPr>
        <w:t xml:space="preserve"> 1δ, 2στ, 3ε, 4α, 5β</w:t>
      </w:r>
    </w:p>
    <w:p w14:paraId="0ECABA82" w14:textId="77777777" w:rsidR="00C0209A" w:rsidRPr="00C0209A" w:rsidRDefault="00C0209A" w:rsidP="00C0209A">
      <w:pPr>
        <w:spacing w:after="0" w:line="360" w:lineRule="auto"/>
        <w:jc w:val="both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0209A">
        <w:rPr>
          <w:b/>
          <w:sz w:val="24"/>
          <w:szCs w:val="24"/>
        </w:rPr>
        <w:t xml:space="preserve">1.β. </w:t>
      </w:r>
      <w:bookmarkStart w:id="0" w:name="_Hlk113255988"/>
      <w:r w:rsidRPr="00C0209A"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λειτουργία:</w:t>
      </w:r>
      <w:r w:rsidRPr="00C0209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 Κλασική εποχή (480-323 π.Χ.), Η εποχή του Περικλή, «[…] Βασική … χαρακτήρα […]».</w:t>
      </w:r>
      <w:r w:rsidRPr="00C0209A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1261CD85" w14:textId="77777777" w:rsidR="00C0209A" w:rsidRPr="00C0209A" w:rsidRDefault="00C0209A" w:rsidP="00C0209A">
      <w:pPr>
        <w:spacing w:after="0" w:line="360" w:lineRule="auto"/>
        <w:jc w:val="both"/>
        <w:rPr>
          <w:i/>
          <w:iCs/>
          <w:sz w:val="24"/>
          <w:szCs w:val="24"/>
        </w:rPr>
      </w:pPr>
      <w:proofErr w:type="spellStart"/>
      <w:r w:rsidRPr="00C0209A">
        <w:rPr>
          <w:i/>
          <w:iCs/>
          <w:sz w:val="24"/>
          <w:szCs w:val="24"/>
        </w:rPr>
        <w:t>Δωδεκάδελτος</w:t>
      </w:r>
      <w:proofErr w:type="spellEnd"/>
      <w:r w:rsidRPr="00C0209A">
        <w:rPr>
          <w:i/>
          <w:iCs/>
          <w:sz w:val="24"/>
          <w:szCs w:val="24"/>
        </w:rPr>
        <w:t xml:space="preserve">: </w:t>
      </w:r>
      <w:r w:rsidRPr="00C0209A">
        <w:rPr>
          <w:rStyle w:val="normaltextrun"/>
          <w:rFonts w:cs="Calibri"/>
          <w:sz w:val="24"/>
          <w:szCs w:val="24"/>
        </w:rPr>
        <w:t xml:space="preserve">Οι λαοί της ιταλικής χερσονήσου και ο σχηματισμός του Ρωμαϊκού κράτους (8ος-3ος αι. π.Χ.), </w:t>
      </w:r>
      <w:r w:rsidRPr="00C0209A">
        <w:rPr>
          <w:sz w:val="24"/>
          <w:szCs w:val="24"/>
        </w:rPr>
        <w:t xml:space="preserve">Η συγκρότηση της ρωμαϊκής πολιτείας – </w:t>
      </w:r>
      <w:proofErr w:type="spellStart"/>
      <w:r w:rsidRPr="00C0209A">
        <w:rPr>
          <w:sz w:val="24"/>
          <w:szCs w:val="24"/>
        </w:rPr>
        <w:t>Res</w:t>
      </w:r>
      <w:proofErr w:type="spellEnd"/>
      <w:r w:rsidR="0092419D">
        <w:rPr>
          <w:sz w:val="24"/>
          <w:szCs w:val="24"/>
        </w:rPr>
        <w:t xml:space="preserve"> </w:t>
      </w:r>
      <w:proofErr w:type="spellStart"/>
      <w:r w:rsidRPr="00C0209A">
        <w:rPr>
          <w:sz w:val="24"/>
          <w:szCs w:val="24"/>
        </w:rPr>
        <w:t>publica</w:t>
      </w:r>
      <w:proofErr w:type="spellEnd"/>
      <w:r w:rsidRPr="00C0209A">
        <w:rPr>
          <w:sz w:val="24"/>
          <w:szCs w:val="24"/>
        </w:rPr>
        <w:t xml:space="preserve">, Οι κοινωνικοί αγώνες, «[…] Στα μέσα του 5ου αι. π.Χ. ... των πατρικίων […]». </w:t>
      </w:r>
    </w:p>
    <w:p w14:paraId="4D1614F3" w14:textId="77777777" w:rsidR="00C0209A" w:rsidRPr="00C0209A" w:rsidRDefault="00C0209A" w:rsidP="00C0209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bookmarkEnd w:id="0"/>
    <w:p w14:paraId="632E7981" w14:textId="77777777" w:rsidR="00C0209A" w:rsidRPr="00C0209A" w:rsidRDefault="00C0209A" w:rsidP="00C0209A">
      <w:pPr>
        <w:spacing w:after="0" w:line="360" w:lineRule="auto"/>
        <w:jc w:val="both"/>
        <w:rPr>
          <w:sz w:val="24"/>
          <w:szCs w:val="24"/>
        </w:rPr>
      </w:pPr>
    </w:p>
    <w:p w14:paraId="08F831CB" w14:textId="77777777" w:rsidR="00C0209A" w:rsidRPr="00C0209A" w:rsidRDefault="00C0209A" w:rsidP="00C0209A">
      <w:pPr>
        <w:rPr>
          <w:sz w:val="24"/>
          <w:szCs w:val="24"/>
        </w:rPr>
      </w:pPr>
    </w:p>
    <w:p w14:paraId="349AE9C0" w14:textId="77777777" w:rsidR="00C0209A" w:rsidRPr="00C0209A" w:rsidRDefault="00C0209A" w:rsidP="00C0209A">
      <w:pPr>
        <w:rPr>
          <w:sz w:val="24"/>
          <w:szCs w:val="24"/>
        </w:rPr>
      </w:pPr>
    </w:p>
    <w:p w14:paraId="36063CA6" w14:textId="77777777" w:rsidR="00CF1BEF" w:rsidRPr="00C0209A" w:rsidRDefault="00CF1BEF">
      <w:pPr>
        <w:rPr>
          <w:sz w:val="24"/>
          <w:szCs w:val="24"/>
        </w:rPr>
      </w:pPr>
    </w:p>
    <w:sectPr w:rsidR="00CF1BEF" w:rsidRPr="00C0209A" w:rsidSect="0032692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09A"/>
    <w:rsid w:val="00252CFF"/>
    <w:rsid w:val="005D5CEF"/>
    <w:rsid w:val="006B7629"/>
    <w:rsid w:val="0092419D"/>
    <w:rsid w:val="00C0209A"/>
    <w:rsid w:val="00CF1BEF"/>
    <w:rsid w:val="00D1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550F"/>
  <w15:docId w15:val="{C266B067-D584-40BF-B4D5-99ED882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09A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0209A"/>
  </w:style>
  <w:style w:type="character" w:customStyle="1" w:styleId="eop">
    <w:name w:val="eop"/>
    <w:basedOn w:val="a0"/>
    <w:rsid w:val="00C0209A"/>
  </w:style>
  <w:style w:type="paragraph" w:styleId="a3">
    <w:name w:val="No Spacing"/>
    <w:link w:val="Char"/>
    <w:uiPriority w:val="1"/>
    <w:qFormat/>
    <w:rsid w:val="00C0209A"/>
    <w:pPr>
      <w:spacing w:after="0" w:line="240" w:lineRule="auto"/>
    </w:pPr>
    <w:rPr>
      <w:lang w:val="el-GR"/>
    </w:rPr>
  </w:style>
  <w:style w:type="character" w:customStyle="1" w:styleId="Char">
    <w:name w:val="Χωρίς διάστιχο Char"/>
    <w:basedOn w:val="a0"/>
    <w:link w:val="a3"/>
    <w:uiPriority w:val="1"/>
    <w:rsid w:val="00C0209A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208AC-CA87-4496-A2EE-C1141D9EE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57A52-3427-4384-B129-A149DAE03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3BDDB-B178-44DC-836D-718676258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ΚΟΝΤΟΓΕΩΡΓΑΚΟΥ</dc:creator>
  <cp:keywords/>
  <dc:description/>
  <cp:lastModifiedBy>ΒΑΣΙΛΙΚΗ ΚΟΝΤΟΓΕΩΡΓΑΚΟΥ</cp:lastModifiedBy>
  <cp:revision>5</cp:revision>
  <cp:lastPrinted>2023-02-27T18:22:00Z</cp:lastPrinted>
  <dcterms:created xsi:type="dcterms:W3CDTF">2023-01-03T18:14:00Z</dcterms:created>
  <dcterms:modified xsi:type="dcterms:W3CDTF">2023-02-27T18:22:00Z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